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221" w:rsidRPr="00257ACC" w:rsidRDefault="00D6527D" w:rsidP="00101221">
      <w:pPr>
        <w:pStyle w:val="Zkladntext21"/>
        <w:numPr>
          <w:ilvl w:val="12"/>
          <w:numId w:val="0"/>
        </w:numPr>
        <w:outlineLvl w:val="0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A0C13" w:rsidRPr="00B446C3" w:rsidRDefault="00694355" w:rsidP="004A0C13">
      <w:pPr>
        <w:jc w:val="center"/>
        <w:rPr>
          <w:rFonts w:ascii="Arial Narrow" w:hAnsi="Arial Narrow"/>
        </w:rPr>
      </w:pPr>
      <w:r w:rsidRPr="0069435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3" type="#_x0000_t75" style="position:absolute;left:0;text-align:left;margin-left:386.2pt;margin-top:33.35pt;width:117.75pt;height:177pt;z-index:1;mso-position-horizontal-relative:margin;mso-position-vertical-relative:margin">
            <v:imagedata r:id="rId7" o:title="termoboiler web"/>
            <w10:wrap type="square" anchorx="margin" anchory="margin"/>
          </v:shape>
        </w:pict>
      </w:r>
      <w:r w:rsidR="004A0C13">
        <w:rPr>
          <w:rFonts w:ascii="Arial Narrow" w:hAnsi="Arial Narrow"/>
          <w:b/>
          <w:sz w:val="32"/>
          <w:szCs w:val="32"/>
        </w:rPr>
        <w:t>Cenová nabídka</w:t>
      </w:r>
    </w:p>
    <w:p w:rsidR="004A0C13" w:rsidRDefault="00E101CC" w:rsidP="004A0C13">
      <w:pPr>
        <w:pStyle w:val="Zkladntext21"/>
        <w:numPr>
          <w:ilvl w:val="12"/>
          <w:numId w:val="0"/>
        </w:numPr>
        <w:jc w:val="center"/>
        <w:outlineLvl w:val="0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2016xxxx - x</w:t>
      </w:r>
    </w:p>
    <w:p w:rsidR="004A0C13" w:rsidRDefault="004A0C13" w:rsidP="004A0C13">
      <w:pPr>
        <w:pStyle w:val="Zkladntext21"/>
        <w:numPr>
          <w:ilvl w:val="12"/>
          <w:numId w:val="0"/>
        </w:numPr>
        <w:outlineLvl w:val="0"/>
        <w:rPr>
          <w:rFonts w:ascii="Arial Narrow" w:hAnsi="Arial Narrow"/>
          <w:b/>
          <w:sz w:val="32"/>
          <w:szCs w:val="32"/>
        </w:rPr>
      </w:pPr>
    </w:p>
    <w:p w:rsidR="004A0C13" w:rsidRPr="00B446C3" w:rsidRDefault="004A0C13" w:rsidP="004A0C13">
      <w:pPr>
        <w:rPr>
          <w:rFonts w:ascii="Arial Narrow" w:hAnsi="Arial Narrow"/>
        </w:rPr>
      </w:pPr>
    </w:p>
    <w:p w:rsidR="004A0C13" w:rsidRPr="00B446C3" w:rsidRDefault="004A0C13" w:rsidP="004A0C13">
      <w:pPr>
        <w:rPr>
          <w:rFonts w:ascii="Arial Narrow" w:hAnsi="Arial Narrow"/>
        </w:rPr>
      </w:pPr>
      <w:r w:rsidRPr="001D1FEF">
        <w:rPr>
          <w:rFonts w:ascii="Arial Narrow" w:hAnsi="Arial Narrow"/>
          <w:b/>
        </w:rPr>
        <w:t>Objednatel: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  <w:t>p.</w:t>
      </w:r>
    </w:p>
    <w:p w:rsidR="004A0C13" w:rsidRPr="00723CC1" w:rsidRDefault="004A0C13" w:rsidP="004A0C13">
      <w:pPr>
        <w:rPr>
          <w:rFonts w:ascii="Arial Narrow" w:hAnsi="Arial Narrow"/>
        </w:rPr>
      </w:pPr>
    </w:p>
    <w:p w:rsidR="004A0C13" w:rsidRPr="00FF2EAB" w:rsidRDefault="004A0C13" w:rsidP="004A0C13">
      <w:pPr>
        <w:rPr>
          <w:rFonts w:ascii="Arial Narrow" w:hAnsi="Arial Narrow"/>
          <w:b/>
        </w:rPr>
      </w:pPr>
      <w:r w:rsidRPr="001D1FEF">
        <w:rPr>
          <w:rFonts w:ascii="Arial Narrow" w:hAnsi="Arial Narrow"/>
          <w:b/>
        </w:rPr>
        <w:t>Zhotovitel:</w:t>
      </w:r>
      <w:r w:rsidRPr="00B446C3">
        <w:rPr>
          <w:rFonts w:ascii="Arial Narrow" w:hAnsi="Arial Narrow"/>
        </w:rPr>
        <w:tab/>
      </w:r>
      <w:r w:rsidRPr="00B446C3">
        <w:rPr>
          <w:rFonts w:ascii="Arial Narrow" w:hAnsi="Arial Narrow"/>
        </w:rPr>
        <w:tab/>
      </w:r>
      <w:r>
        <w:rPr>
          <w:rFonts w:ascii="Arial Narrow" w:hAnsi="Arial Narrow"/>
          <w:b/>
        </w:rPr>
        <w:t>KOTLEKAMNA.CZ s.r.o.</w:t>
      </w:r>
    </w:p>
    <w:p w:rsidR="004A0C13" w:rsidRPr="00B446C3" w:rsidRDefault="004A0C13" w:rsidP="004A0C13">
      <w:pPr>
        <w:ind w:left="1416" w:firstLine="708"/>
        <w:rPr>
          <w:rFonts w:ascii="Arial Narrow" w:hAnsi="Arial Narrow"/>
        </w:rPr>
      </w:pPr>
      <w:r>
        <w:rPr>
          <w:rFonts w:ascii="Arial Narrow" w:hAnsi="Arial Narrow"/>
        </w:rPr>
        <w:t>Těšínská 530/300</w:t>
      </w:r>
    </w:p>
    <w:p w:rsidR="004A0C13" w:rsidRPr="00B446C3" w:rsidRDefault="004A0C13" w:rsidP="004A0C13">
      <w:pPr>
        <w:ind w:left="1416" w:firstLine="708"/>
        <w:rPr>
          <w:rFonts w:ascii="Arial Narrow" w:hAnsi="Arial Narrow"/>
        </w:rPr>
      </w:pPr>
      <w:r>
        <w:rPr>
          <w:rFonts w:ascii="Arial Narrow" w:hAnsi="Arial Narrow"/>
        </w:rPr>
        <w:t>716 00 Ostrava - Radvanice</w:t>
      </w:r>
    </w:p>
    <w:p w:rsidR="004A0C13" w:rsidRPr="00B446C3" w:rsidRDefault="004A0C13" w:rsidP="004A0C13">
      <w:pPr>
        <w:ind w:left="1416" w:firstLine="708"/>
        <w:rPr>
          <w:rFonts w:ascii="Arial Narrow" w:hAnsi="Arial Narrow"/>
        </w:rPr>
      </w:pPr>
      <w:r w:rsidRPr="00B446C3">
        <w:rPr>
          <w:rFonts w:ascii="Arial Narrow" w:hAnsi="Arial Narrow"/>
        </w:rPr>
        <w:t>Zastoupená:</w:t>
      </w:r>
      <w:r>
        <w:rPr>
          <w:rFonts w:ascii="Arial Narrow" w:hAnsi="Arial Narrow"/>
        </w:rPr>
        <w:t>Petr Mikulík</w:t>
      </w:r>
    </w:p>
    <w:p w:rsidR="004A0C13" w:rsidRPr="00C955BC" w:rsidRDefault="004A0C13" w:rsidP="004A0C13">
      <w:pPr>
        <w:ind w:left="1416" w:firstLine="708"/>
        <w:rPr>
          <w:rFonts w:ascii="Arial Narrow" w:hAnsi="Arial Narrow"/>
        </w:rPr>
      </w:pPr>
      <w:r w:rsidRPr="00B446C3">
        <w:rPr>
          <w:rFonts w:ascii="Arial Narrow" w:hAnsi="Arial Narrow"/>
        </w:rPr>
        <w:t xml:space="preserve">Mobil: </w:t>
      </w:r>
      <w:r>
        <w:rPr>
          <w:rFonts w:ascii="Arial Narrow" w:hAnsi="Arial Narrow"/>
        </w:rPr>
        <w:t>777 830 415</w:t>
      </w:r>
      <w:r w:rsidRPr="00B446C3">
        <w:rPr>
          <w:rFonts w:ascii="Arial Narrow" w:hAnsi="Arial Narrow"/>
        </w:rPr>
        <w:t>,</w:t>
      </w:r>
      <w:r>
        <w:rPr>
          <w:rFonts w:ascii="Arial Narrow" w:hAnsi="Arial Narrow"/>
        </w:rPr>
        <w:t>777 830 485 e-mail:kotlekamna</w:t>
      </w:r>
      <w:r w:rsidRPr="00C955BC">
        <w:rPr>
          <w:rFonts w:ascii="Arial Narrow" w:hAnsi="Arial Narrow"/>
        </w:rPr>
        <w:t>@</w:t>
      </w:r>
      <w:r>
        <w:rPr>
          <w:rFonts w:ascii="Arial Narrow" w:hAnsi="Arial Narrow"/>
        </w:rPr>
        <w:t>email.cz</w:t>
      </w:r>
    </w:p>
    <w:p w:rsidR="004A0C13" w:rsidRPr="00F124E1" w:rsidRDefault="004A0C13" w:rsidP="004A0C13">
      <w:pPr>
        <w:ind w:left="1416" w:firstLine="708"/>
        <w:rPr>
          <w:rFonts w:ascii="Arial Narrow" w:hAnsi="Arial Narrow" w:cs="Arial"/>
          <w:bCs/>
          <w:color w:val="000000"/>
          <w:sz w:val="22"/>
          <w:szCs w:val="22"/>
        </w:rPr>
      </w:pPr>
      <w:r w:rsidRPr="00F124E1">
        <w:rPr>
          <w:rFonts w:ascii="Arial Narrow" w:hAnsi="Arial Narrow" w:cs="Arial"/>
          <w:bCs/>
          <w:color w:val="000000"/>
          <w:sz w:val="22"/>
          <w:szCs w:val="22"/>
        </w:rPr>
        <w:t>IČ: 29385806  DIČ: CZ29385806</w:t>
      </w:r>
    </w:p>
    <w:p w:rsidR="004A0C13" w:rsidRPr="00F124E1" w:rsidRDefault="004A0C13" w:rsidP="004A0C13">
      <w:pPr>
        <w:rPr>
          <w:rFonts w:ascii="Arial Narrow" w:hAnsi="Arial Narrow" w:cs="Arial"/>
          <w:bCs/>
          <w:color w:val="000000"/>
          <w:sz w:val="22"/>
          <w:szCs w:val="22"/>
        </w:rPr>
      </w:pPr>
      <w:r w:rsidRPr="00F124E1">
        <w:rPr>
          <w:rFonts w:ascii="Arial Narrow" w:hAnsi="Arial Narrow" w:cs="Arial"/>
          <w:bCs/>
          <w:color w:val="000000"/>
          <w:sz w:val="22"/>
          <w:szCs w:val="22"/>
        </w:rPr>
        <w:tab/>
      </w:r>
      <w:r w:rsidRPr="00F124E1">
        <w:rPr>
          <w:rFonts w:ascii="Arial Narrow" w:hAnsi="Arial Narrow" w:cs="Arial"/>
          <w:bCs/>
          <w:color w:val="000000"/>
          <w:sz w:val="22"/>
          <w:szCs w:val="22"/>
        </w:rPr>
        <w:tab/>
      </w:r>
      <w:r w:rsidRPr="00F124E1">
        <w:rPr>
          <w:rFonts w:ascii="Arial Narrow" w:hAnsi="Arial Narrow" w:cs="Arial"/>
          <w:bCs/>
          <w:color w:val="000000"/>
          <w:sz w:val="22"/>
          <w:szCs w:val="22"/>
        </w:rPr>
        <w:tab/>
        <w:t>Bankovní spojení: 107-460330297/0100</w:t>
      </w:r>
    </w:p>
    <w:p w:rsidR="004A0C13" w:rsidRPr="00F124E1" w:rsidRDefault="004A0C13" w:rsidP="004A0C13">
      <w:pPr>
        <w:ind w:left="1416" w:firstLine="708"/>
        <w:rPr>
          <w:rFonts w:ascii="Arial Narrow" w:hAnsi="Arial Narrow"/>
        </w:rPr>
      </w:pPr>
      <w:r w:rsidRPr="00F124E1">
        <w:rPr>
          <w:rFonts w:ascii="Arial Narrow" w:hAnsi="Arial Narrow"/>
        </w:rPr>
        <w:t>Kontaktní osoba: Vlastimil Kremzar</w:t>
      </w:r>
    </w:p>
    <w:p w:rsidR="004A0C13" w:rsidRPr="00B446C3" w:rsidRDefault="004A0C13" w:rsidP="004A0C13">
      <w:pPr>
        <w:ind w:left="1416" w:firstLine="708"/>
        <w:rPr>
          <w:rFonts w:ascii="Arial Narrow" w:hAnsi="Arial Narrow"/>
        </w:rPr>
      </w:pPr>
    </w:p>
    <w:p w:rsidR="004A0C13" w:rsidRDefault="004A0C13" w:rsidP="004A0C13">
      <w:pPr>
        <w:pStyle w:val="Zkladntext21"/>
        <w:numPr>
          <w:ilvl w:val="12"/>
          <w:numId w:val="0"/>
        </w:numPr>
        <w:rPr>
          <w:rFonts w:ascii="Arial Narrow" w:hAnsi="Arial Narrow"/>
          <w:sz w:val="24"/>
          <w:szCs w:val="24"/>
        </w:rPr>
      </w:pPr>
    </w:p>
    <w:p w:rsidR="004A0C13" w:rsidRDefault="004A0C13" w:rsidP="004A0C13">
      <w:pPr>
        <w:pStyle w:val="Zkladntext21"/>
        <w:numPr>
          <w:ilvl w:val="12"/>
          <w:numId w:val="0"/>
        </w:numPr>
        <w:jc w:val="center"/>
        <w:rPr>
          <w:rFonts w:ascii="Arial Narrow" w:hAnsi="Arial Narrow"/>
          <w:b/>
          <w:szCs w:val="22"/>
        </w:rPr>
      </w:pPr>
      <w:r>
        <w:rPr>
          <w:rFonts w:ascii="Arial Narrow" w:hAnsi="Arial Narrow"/>
          <w:b/>
          <w:szCs w:val="22"/>
        </w:rPr>
        <w:t>Specifikace cenové nabídky</w:t>
      </w:r>
    </w:p>
    <w:p w:rsidR="004A0C13" w:rsidRDefault="004A0C13" w:rsidP="004A0C13">
      <w:pPr>
        <w:pStyle w:val="Zkladntext21"/>
        <w:numPr>
          <w:ilvl w:val="12"/>
          <w:numId w:val="0"/>
        </w:numPr>
        <w:jc w:val="center"/>
        <w:rPr>
          <w:rFonts w:ascii="Arial Narrow" w:hAnsi="Arial Narrow"/>
          <w:b/>
          <w:szCs w:val="22"/>
        </w:rPr>
      </w:pPr>
    </w:p>
    <w:p w:rsidR="004A0C13" w:rsidRDefault="004A0C13" w:rsidP="004A0C13">
      <w:pPr>
        <w:pStyle w:val="Zkladntext21"/>
        <w:ind w:left="66"/>
        <w:rPr>
          <w:rFonts w:ascii="Arial Narrow" w:hAnsi="Arial Narrow"/>
          <w:szCs w:val="22"/>
        </w:rPr>
      </w:pPr>
    </w:p>
    <w:p w:rsidR="004A0C13" w:rsidRDefault="004A0C13" w:rsidP="004A0C13">
      <w:pPr>
        <w:pStyle w:val="Zkladntext21"/>
        <w:numPr>
          <w:ilvl w:val="0"/>
          <w:numId w:val="16"/>
        </w:num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teplovodní kotel na peletky</w:t>
      </w:r>
      <w:r w:rsidR="00461D23">
        <w:rPr>
          <w:rFonts w:ascii="Arial Narrow" w:hAnsi="Arial Narrow"/>
          <w:b/>
          <w:szCs w:val="22"/>
        </w:rPr>
        <w:t xml:space="preserve"> TERMOBOILER 24</w:t>
      </w:r>
      <w:r>
        <w:rPr>
          <w:rFonts w:ascii="Arial Narrow" w:hAnsi="Arial Narrow"/>
          <w:b/>
          <w:szCs w:val="22"/>
        </w:rPr>
        <w:t xml:space="preserve"> KW AUTOMATIC</w:t>
      </w:r>
      <w:r>
        <w:rPr>
          <w:rFonts w:ascii="Arial Narrow" w:hAnsi="Arial Narrow"/>
          <w:szCs w:val="22"/>
        </w:rPr>
        <w:t xml:space="preserve">  s teplovodním výměníkem, nedílnou součástí je čerpadlo, bezpečnostní termostat, expanzní nádoba a dálkové ovládání atd. Jelikož kotel již vše obsahuje nepotřebuje již nic.</w:t>
      </w:r>
    </w:p>
    <w:p w:rsidR="004A0C13" w:rsidRDefault="004A0C13" w:rsidP="004A0C13">
      <w:pPr>
        <w:pStyle w:val="Zkladntext21"/>
        <w:rPr>
          <w:rFonts w:ascii="Arial Narrow" w:hAnsi="Arial Narrow"/>
          <w:szCs w:val="22"/>
        </w:rPr>
      </w:pPr>
    </w:p>
    <w:tbl>
      <w:tblPr>
        <w:tblW w:w="1000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1380"/>
        <w:gridCol w:w="4200"/>
        <w:gridCol w:w="960"/>
        <w:gridCol w:w="960"/>
        <w:gridCol w:w="960"/>
        <w:gridCol w:w="1540"/>
      </w:tblGrid>
      <w:tr w:rsidR="004A0C13" w:rsidTr="004A2751">
        <w:trPr>
          <w:trHeight w:val="285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4A0C13" w:rsidRDefault="004A0C13" w:rsidP="004A275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4A0C13" w:rsidRDefault="004A0C13" w:rsidP="004A275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ZAŘÍZENÍ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4A0C13" w:rsidRDefault="004A0C13" w:rsidP="004A275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M.J.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4A0C13" w:rsidRDefault="004A0C13" w:rsidP="004A275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POČET M.J.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4A0C13" w:rsidRDefault="004A0C13" w:rsidP="004A275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CENA/M.J.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A0C13" w:rsidRDefault="004A0C13" w:rsidP="004A275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CENA</w:t>
            </w:r>
          </w:p>
        </w:tc>
      </w:tr>
      <w:tr w:rsidR="004A0C13" w:rsidTr="004A2751">
        <w:trPr>
          <w:trHeight w:val="285"/>
        </w:trPr>
        <w:tc>
          <w:tcPr>
            <w:tcW w:w="13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Default="00461D23" w:rsidP="004A2751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TEPLOVODNÍ KOTEL TERMOBOILER  24</w:t>
            </w:r>
            <w:r w:rsidR="004A0C13">
              <w:rPr>
                <w:rFonts w:ascii="Arial Narrow" w:hAnsi="Arial Narrow" w:cs="Arial"/>
                <w:sz w:val="16"/>
                <w:szCs w:val="16"/>
              </w:rPr>
              <w:t xml:space="preserve"> K</w:t>
            </w:r>
            <w:r w:rsidR="00E101CC">
              <w:rPr>
                <w:rFonts w:ascii="Arial Narrow" w:hAnsi="Arial Narrow" w:cs="Arial"/>
                <w:sz w:val="16"/>
                <w:szCs w:val="16"/>
              </w:rPr>
              <w:t>W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Default="00E101CC" w:rsidP="004A275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85 550</w:t>
            </w:r>
            <w:r w:rsidR="004A0C13">
              <w:rPr>
                <w:rFonts w:ascii="Arial Narrow" w:hAnsi="Arial Narrow" w:cs="Arial"/>
                <w:sz w:val="16"/>
                <w:szCs w:val="16"/>
              </w:rPr>
              <w:t>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E101CC" w:rsidRDefault="00E101CC" w:rsidP="004A2751">
            <w:pPr>
              <w:jc w:val="right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E101CC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85 55</w:t>
            </w:r>
            <w:r w:rsidR="004A0C13" w:rsidRPr="00E101CC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0,00</w:t>
            </w:r>
          </w:p>
        </w:tc>
      </w:tr>
      <w:tr w:rsidR="004A0C13" w:rsidTr="004A2751">
        <w:trPr>
          <w:trHeight w:val="390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4A0C13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4A0C13" w:rsidRDefault="004A0C13" w:rsidP="004A275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MONTÁŽ A OBSAH ZAKÁZKY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4A0C13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4A0C13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4A0C13" w:rsidRDefault="004A0C13" w:rsidP="004A275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4A0C13" w:rsidRDefault="004A0C13" w:rsidP="004A275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</w:tr>
      <w:tr w:rsidR="004A0C13" w:rsidTr="004A275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NAPOJENÍ KOTLE NA TOPNÝ SYSTÉM-materiál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2 500,00</w:t>
            </w:r>
          </w:p>
        </w:tc>
      </w:tr>
      <w:tr w:rsidR="004A0C13" w:rsidRPr="007F4771" w:rsidTr="004A275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SPUŠTĚNÍ a NAPROGRAMOVÁNÍ,ZAŠKOLENÍ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E101CC" w:rsidP="004A275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</w:t>
            </w:r>
            <w:r w:rsidR="004A0C13" w:rsidRPr="00732961">
              <w:rPr>
                <w:rFonts w:ascii="Arial Narrow" w:hAnsi="Arial Narrow" w:cs="Arial"/>
                <w:sz w:val="16"/>
                <w:szCs w:val="16"/>
              </w:rPr>
              <w:t xml:space="preserve">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E101CC" w:rsidP="004A275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</w:t>
            </w:r>
            <w:r w:rsidR="004A0C13" w:rsidRPr="00732961">
              <w:rPr>
                <w:rFonts w:ascii="Arial Narrow" w:hAnsi="Arial Narrow" w:cs="Arial"/>
                <w:sz w:val="16"/>
                <w:szCs w:val="16"/>
              </w:rPr>
              <w:t xml:space="preserve"> 000,00</w:t>
            </w:r>
          </w:p>
        </w:tc>
      </w:tr>
      <w:tr w:rsidR="004A0C13" w:rsidTr="004A275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 xml:space="preserve">NAPOJENÍ KOTLE kouřovodem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732961">
                <w:rPr>
                  <w:rFonts w:ascii="Arial Narrow" w:hAnsi="Arial Narrow" w:cs="Arial"/>
                  <w:sz w:val="16"/>
                  <w:szCs w:val="16"/>
                </w:rPr>
                <w:t>80 mm</w:t>
              </w:r>
            </w:smartTag>
            <w:r w:rsidRPr="00732961">
              <w:rPr>
                <w:rFonts w:ascii="Arial Narrow" w:hAnsi="Arial Narrow" w:cs="Arial"/>
                <w:sz w:val="16"/>
                <w:szCs w:val="16"/>
              </w:rPr>
              <w:t xml:space="preserve">  NEREZ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E101CC" w:rsidP="004A275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2 3</w:t>
            </w:r>
            <w:r w:rsidR="004A0C13" w:rsidRPr="00732961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E101CC" w:rsidP="004A275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2 3</w:t>
            </w:r>
            <w:r w:rsidR="004A0C13" w:rsidRPr="00732961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</w:tr>
      <w:tr w:rsidR="004A0C13" w:rsidTr="004A275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EXPANZNÍ NÁDOBA- součást kotle i kamen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4A0C13" w:rsidTr="004A275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b/>
                <w:sz w:val="16"/>
                <w:szCs w:val="16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b/>
                <w:sz w:val="16"/>
                <w:szCs w:val="16"/>
              </w:rPr>
              <w:t>EXTERNÍ NÁSYPKA 250L – 1 rok od 19 000 Kč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b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b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right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b/>
                <w:sz w:val="16"/>
                <w:szCs w:val="16"/>
              </w:rPr>
              <w:t>?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right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b/>
                <w:sz w:val="16"/>
                <w:szCs w:val="16"/>
              </w:rPr>
              <w:t>?</w:t>
            </w:r>
          </w:p>
        </w:tc>
      </w:tr>
      <w:tr w:rsidR="004A0C13" w:rsidTr="004A275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1B3F6E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PRÁCE</w:t>
            </w:r>
            <w:r w:rsidR="00E101CC">
              <w:rPr>
                <w:rFonts w:ascii="Arial Narrow" w:hAnsi="Arial Narrow" w:cs="Arial"/>
                <w:sz w:val="16"/>
                <w:szCs w:val="16"/>
              </w:rPr>
              <w:t xml:space="preserve"> , DEMONTAZ , LIKVIDACE STAREHO KOTLE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E101CC" w:rsidP="004A275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5 5</w:t>
            </w:r>
            <w:r w:rsidR="004A0C13" w:rsidRPr="00732961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A0C13" w:rsidRPr="00732961" w:rsidRDefault="00E101CC" w:rsidP="00E101C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5 5</w:t>
            </w:r>
            <w:r w:rsidR="004A0C13" w:rsidRPr="00732961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</w:tr>
      <w:tr w:rsidR="004A0C13" w:rsidTr="004A275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4A0C13" w:rsidRPr="00732961" w:rsidRDefault="001B3F6E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4A0C13" w:rsidRPr="00732961" w:rsidRDefault="004A0C13" w:rsidP="004A2751">
            <w:pPr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DOPRAVA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32961"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4A0C13" w:rsidRPr="00732961" w:rsidRDefault="004A0C13" w:rsidP="004A275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4A0C13" w:rsidRPr="00732961" w:rsidRDefault="004A0C13" w:rsidP="004A275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ZDARMA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4A0C13" w:rsidRPr="00732961" w:rsidRDefault="004A0C13" w:rsidP="004A2751">
            <w:pPr>
              <w:jc w:val="right"/>
              <w:rPr>
                <w:rFonts w:ascii="Arial Narrow" w:hAnsi="Arial Narrow" w:cs="Arial"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Cs/>
                <w:sz w:val="16"/>
                <w:szCs w:val="16"/>
              </w:rPr>
              <w:t>ZDARMA</w:t>
            </w:r>
          </w:p>
        </w:tc>
      </w:tr>
      <w:tr w:rsidR="004A0C13" w:rsidTr="004A2751">
        <w:trPr>
          <w:trHeight w:val="390"/>
        </w:trPr>
        <w:tc>
          <w:tcPr>
            <w:tcW w:w="75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CFF66"/>
            <w:noWrap/>
            <w:vAlign w:val="bottom"/>
          </w:tcPr>
          <w:p w:rsidR="004A0C13" w:rsidRDefault="004A0C13" w:rsidP="004A275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CENA DODÁVKY BEZ DPH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66"/>
            <w:noWrap/>
            <w:vAlign w:val="bottom"/>
          </w:tcPr>
          <w:p w:rsidR="004A0C13" w:rsidRDefault="004A0C13" w:rsidP="004A275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FF66"/>
            <w:noWrap/>
            <w:vAlign w:val="bottom"/>
          </w:tcPr>
          <w:p w:rsidR="004A0C13" w:rsidRPr="00D95ED2" w:rsidRDefault="00E101CC" w:rsidP="004A2751">
            <w:pPr>
              <w:jc w:val="right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98 85</w:t>
            </w:r>
            <w:r w:rsidR="004A0C13">
              <w:rPr>
                <w:rFonts w:ascii="Arial Narrow" w:hAnsi="Arial Narrow" w:cs="Arial"/>
                <w:b/>
                <w:bCs/>
              </w:rPr>
              <w:t>0 Kč</w:t>
            </w:r>
          </w:p>
        </w:tc>
      </w:tr>
      <w:tr w:rsidR="004A0C13" w:rsidTr="004A2751">
        <w:trPr>
          <w:trHeight w:val="390"/>
        </w:trPr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CFF66"/>
            <w:noWrap/>
            <w:vAlign w:val="bottom"/>
          </w:tcPr>
          <w:p w:rsidR="004A0C13" w:rsidRDefault="004A0C13" w:rsidP="004A275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DPH 15%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66"/>
            <w:noWrap/>
            <w:vAlign w:val="bottom"/>
          </w:tcPr>
          <w:p w:rsidR="004A0C13" w:rsidRDefault="004A0C13" w:rsidP="004A275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66"/>
            <w:noWrap/>
            <w:vAlign w:val="bottom"/>
          </w:tcPr>
          <w:p w:rsidR="004A0C13" w:rsidRDefault="004A0C13" w:rsidP="004A275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66"/>
            <w:noWrap/>
            <w:vAlign w:val="bottom"/>
          </w:tcPr>
          <w:p w:rsidR="004A0C13" w:rsidRDefault="004A0C13" w:rsidP="004A275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FF66"/>
            <w:noWrap/>
            <w:vAlign w:val="bottom"/>
          </w:tcPr>
          <w:p w:rsidR="004A0C13" w:rsidRPr="00D95ED2" w:rsidRDefault="00E101CC" w:rsidP="004A2751">
            <w:pPr>
              <w:jc w:val="right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14 828</w:t>
            </w:r>
            <w:r w:rsidR="004A0C13">
              <w:rPr>
                <w:rFonts w:ascii="Arial Narrow" w:hAnsi="Arial Narrow" w:cs="Arial"/>
                <w:b/>
                <w:bCs/>
              </w:rPr>
              <w:t xml:space="preserve"> Kč</w:t>
            </w:r>
          </w:p>
        </w:tc>
      </w:tr>
      <w:tr w:rsidR="004A0C13" w:rsidTr="004A2751">
        <w:trPr>
          <w:trHeight w:val="390"/>
        </w:trPr>
        <w:tc>
          <w:tcPr>
            <w:tcW w:w="75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CFF66"/>
            <w:noWrap/>
            <w:vAlign w:val="bottom"/>
          </w:tcPr>
          <w:p w:rsidR="004A0C13" w:rsidRDefault="004A0C13" w:rsidP="004A275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CENA CELKEM VČETNĚ DPH (15%)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66"/>
            <w:noWrap/>
            <w:vAlign w:val="bottom"/>
          </w:tcPr>
          <w:p w:rsidR="004A0C13" w:rsidRDefault="004A0C13" w:rsidP="004A275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FF66"/>
            <w:noWrap/>
            <w:vAlign w:val="bottom"/>
          </w:tcPr>
          <w:p w:rsidR="004A0C13" w:rsidRPr="00D95ED2" w:rsidRDefault="00E101CC" w:rsidP="004A2751">
            <w:pPr>
              <w:jc w:val="right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113 678</w:t>
            </w:r>
            <w:r w:rsidR="004A0C13" w:rsidRPr="00D95ED2">
              <w:rPr>
                <w:rFonts w:ascii="Arial Narrow" w:hAnsi="Arial Narrow" w:cs="Arial"/>
                <w:b/>
                <w:bCs/>
              </w:rPr>
              <w:t xml:space="preserve"> Kč</w:t>
            </w:r>
          </w:p>
        </w:tc>
      </w:tr>
    </w:tbl>
    <w:p w:rsidR="004A0C13" w:rsidRDefault="004A0C13" w:rsidP="004A0C13">
      <w:pPr>
        <w:rPr>
          <w:rFonts w:ascii="Arial Narrow" w:hAnsi="Arial Narrow"/>
          <w:b/>
          <w:sz w:val="28"/>
          <w:szCs w:val="28"/>
        </w:rPr>
      </w:pPr>
    </w:p>
    <w:p w:rsidR="004A0C13" w:rsidRDefault="004A0C13" w:rsidP="004A0C13">
      <w:pPr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Kotel plný automat se samozápalem a automatickým čištěním výměníku.</w:t>
      </w:r>
    </w:p>
    <w:p w:rsidR="004A0C13" w:rsidRPr="00E101CC" w:rsidRDefault="004A0C13" w:rsidP="004A0C13">
      <w:pPr>
        <w:rPr>
          <w:rFonts w:ascii="Arial Narrow" w:hAnsi="Arial Narrow"/>
          <w:b/>
          <w:color w:val="FF0000"/>
          <w:sz w:val="28"/>
          <w:szCs w:val="28"/>
        </w:rPr>
      </w:pPr>
      <w:r w:rsidRPr="00E101CC">
        <w:rPr>
          <w:rFonts w:ascii="Arial Narrow" w:hAnsi="Arial Narrow"/>
          <w:b/>
          <w:color w:val="FF0000"/>
          <w:sz w:val="28"/>
          <w:szCs w:val="28"/>
        </w:rPr>
        <w:t>Kotel má integrovaný průtokový ohřívač vody s nastavením od 35 – 55 C teploty.</w:t>
      </w:r>
    </w:p>
    <w:p w:rsidR="004A0C13" w:rsidRDefault="004A0C13" w:rsidP="004A0C13">
      <w:pPr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Limit průtoku je 10 l/min.</w:t>
      </w:r>
      <w:r w:rsidR="00461D23">
        <w:rPr>
          <w:rFonts w:ascii="Arial Narrow" w:hAnsi="Arial Narrow"/>
          <w:b/>
          <w:sz w:val="28"/>
          <w:szCs w:val="28"/>
        </w:rPr>
        <w:t xml:space="preserve">, ale v praxi dostačující. </w:t>
      </w:r>
    </w:p>
    <w:p w:rsidR="004A0C13" w:rsidRPr="00F7635C" w:rsidRDefault="004A0C13" w:rsidP="004A0C13">
      <w:pPr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Teplota spalin se pohybuje již velice nízko . Je sledována i teplota v topeništi.</w:t>
      </w:r>
    </w:p>
    <w:p w:rsidR="004331C4" w:rsidRDefault="007E0064" w:rsidP="00146F3A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Novinka !!!!!</w:t>
      </w:r>
    </w:p>
    <w:p w:rsidR="000D326B" w:rsidRPr="00D66538" w:rsidRDefault="000D326B" w:rsidP="00D66538">
      <w:pPr>
        <w:rPr>
          <w:rFonts w:ascii="Arial Narrow" w:hAnsi="Arial Narrow"/>
        </w:rPr>
      </w:pPr>
    </w:p>
    <w:p w:rsidR="000D326B" w:rsidRDefault="000D326B" w:rsidP="00E6515C">
      <w:pPr>
        <w:pStyle w:val="Zkladntext21"/>
        <w:numPr>
          <w:ilvl w:val="12"/>
          <w:numId w:val="0"/>
        </w:numPr>
        <w:jc w:val="center"/>
        <w:rPr>
          <w:rFonts w:ascii="Arial Narrow" w:hAnsi="Arial Narrow"/>
          <w:b/>
          <w:szCs w:val="22"/>
        </w:rPr>
      </w:pPr>
    </w:p>
    <w:sectPr w:rsidR="000D326B" w:rsidSect="00E2733A">
      <w:headerReference w:type="default" r:id="rId8"/>
      <w:footerReference w:type="even" r:id="rId9"/>
      <w:footerReference w:type="default" r:id="rId10"/>
      <w:pgSz w:w="11906" w:h="16838"/>
      <w:pgMar w:top="1258" w:right="926" w:bottom="1079" w:left="900" w:header="180" w:footer="54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1466" w:rsidRDefault="00A21466">
      <w:r>
        <w:separator/>
      </w:r>
    </w:p>
  </w:endnote>
  <w:endnote w:type="continuationSeparator" w:id="1">
    <w:p w:rsidR="00A21466" w:rsidRDefault="00A214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criptC">
    <w:charset w:val="EE"/>
    <w:family w:val="auto"/>
    <w:pitch w:val="variable"/>
    <w:sig w:usb0="20003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0E8" w:rsidRDefault="00694355" w:rsidP="0075555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140E8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140E8">
      <w:rPr>
        <w:rStyle w:val="slostrnky"/>
        <w:noProof/>
      </w:rPr>
      <w:t>4</w:t>
    </w:r>
    <w:r>
      <w:rPr>
        <w:rStyle w:val="slostrnky"/>
      </w:rPr>
      <w:fldChar w:fldCharType="end"/>
    </w:r>
  </w:p>
  <w:p w:rsidR="004140E8" w:rsidRDefault="004140E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0E8" w:rsidRDefault="00694355" w:rsidP="0075555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140E8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66538">
      <w:rPr>
        <w:rStyle w:val="slostrnky"/>
        <w:noProof/>
      </w:rPr>
      <w:t>1</w:t>
    </w:r>
    <w:r>
      <w:rPr>
        <w:rStyle w:val="slostrnky"/>
      </w:rPr>
      <w:fldChar w:fldCharType="end"/>
    </w:r>
  </w:p>
  <w:p w:rsidR="00411867" w:rsidRDefault="004140E8" w:rsidP="00BD4181">
    <w:pPr>
      <w:pStyle w:val="Zpat"/>
      <w:pBdr>
        <w:top w:val="single" w:sz="4" w:space="1" w:color="808080"/>
      </w:pBdr>
      <w:rPr>
        <w:rFonts w:ascii="Arial Narrow" w:hAnsi="Arial Narrow"/>
        <w:color w:val="999999"/>
        <w:sz w:val="18"/>
        <w:szCs w:val="18"/>
      </w:rPr>
    </w:pPr>
    <w:r>
      <w:rPr>
        <w:rFonts w:ascii="Arial Narrow" w:hAnsi="Arial Narrow"/>
        <w:color w:val="999999"/>
        <w:sz w:val="18"/>
        <w:szCs w:val="18"/>
      </w:rPr>
      <w:t>KOTLEKAMNA.CZ</w:t>
    </w:r>
    <w:r w:rsidR="00411867">
      <w:rPr>
        <w:rFonts w:ascii="Arial Narrow" w:hAnsi="Arial Narrow"/>
        <w:color w:val="999999"/>
        <w:sz w:val="18"/>
        <w:szCs w:val="18"/>
      </w:rPr>
      <w:t xml:space="preserve"> s.r.o.</w:t>
    </w:r>
    <w:r w:rsidRPr="00554795">
      <w:rPr>
        <w:rFonts w:ascii="Arial Narrow" w:hAnsi="Arial Narrow"/>
        <w:color w:val="999999"/>
        <w:sz w:val="18"/>
        <w:szCs w:val="18"/>
      </w:rPr>
      <w:t xml:space="preserve">                                                                                                                                              </w:t>
    </w:r>
    <w:r>
      <w:rPr>
        <w:rFonts w:ascii="Arial Narrow" w:hAnsi="Arial Narrow"/>
        <w:color w:val="999999"/>
        <w:sz w:val="18"/>
        <w:szCs w:val="18"/>
      </w:rPr>
      <w:t xml:space="preserve">          </w:t>
    </w:r>
    <w:r w:rsidRPr="00554795">
      <w:rPr>
        <w:rFonts w:ascii="Arial Narrow" w:hAnsi="Arial Narrow"/>
        <w:color w:val="999999"/>
        <w:sz w:val="18"/>
        <w:szCs w:val="18"/>
      </w:rPr>
      <w:t xml:space="preserve"> Mobil: </w:t>
    </w:r>
    <w:r>
      <w:rPr>
        <w:rFonts w:ascii="Arial Narrow" w:hAnsi="Arial Narrow"/>
        <w:color w:val="999999"/>
        <w:sz w:val="18"/>
        <w:szCs w:val="18"/>
      </w:rPr>
      <w:t>777 830 415,777 830</w:t>
    </w:r>
    <w:r w:rsidR="00411867">
      <w:rPr>
        <w:rFonts w:ascii="Arial Narrow" w:hAnsi="Arial Narrow"/>
        <w:color w:val="999999"/>
        <w:sz w:val="18"/>
        <w:szCs w:val="18"/>
      </w:rPr>
      <w:t> </w:t>
    </w:r>
    <w:r>
      <w:rPr>
        <w:rFonts w:ascii="Arial Narrow" w:hAnsi="Arial Narrow"/>
        <w:color w:val="999999"/>
        <w:sz w:val="18"/>
        <w:szCs w:val="18"/>
      </w:rPr>
      <w:t xml:space="preserve">485                                                     </w:t>
    </w:r>
    <w:r w:rsidR="00411867">
      <w:rPr>
        <w:rFonts w:ascii="Arial Narrow" w:hAnsi="Arial Narrow"/>
        <w:color w:val="999999"/>
        <w:sz w:val="18"/>
        <w:szCs w:val="18"/>
      </w:rPr>
      <w:t>Těšínská 530/300</w:t>
    </w:r>
    <w:r w:rsidR="00411867" w:rsidRPr="00554795">
      <w:rPr>
        <w:rFonts w:ascii="Arial Narrow" w:hAnsi="Arial Narrow"/>
        <w:color w:val="999999"/>
        <w:sz w:val="18"/>
        <w:szCs w:val="18"/>
      </w:rPr>
      <w:t xml:space="preserve">                    </w:t>
    </w:r>
    <w:r w:rsidR="00411867">
      <w:rPr>
        <w:rFonts w:ascii="Arial Narrow" w:hAnsi="Arial Narrow"/>
        <w:color w:val="999999"/>
        <w:sz w:val="18"/>
        <w:szCs w:val="18"/>
      </w:rPr>
      <w:t xml:space="preserve">  </w:t>
    </w:r>
    <w:r w:rsidR="00411867">
      <w:rPr>
        <w:rFonts w:ascii="Arial Narrow" w:hAnsi="Arial Narrow"/>
        <w:color w:val="999999"/>
        <w:sz w:val="18"/>
        <w:szCs w:val="18"/>
      </w:rPr>
      <w:tab/>
    </w:r>
    <w:r w:rsidR="00411867">
      <w:rPr>
        <w:rFonts w:ascii="Arial Narrow" w:hAnsi="Arial Narrow"/>
        <w:color w:val="999999"/>
        <w:sz w:val="18"/>
        <w:szCs w:val="18"/>
      </w:rPr>
      <w:tab/>
      <w:t xml:space="preserve">       </w:t>
    </w:r>
    <w:r w:rsidR="00411867" w:rsidRPr="00554795">
      <w:rPr>
        <w:rFonts w:ascii="Arial Narrow" w:hAnsi="Arial Narrow"/>
        <w:color w:val="999999"/>
        <w:sz w:val="18"/>
        <w:szCs w:val="18"/>
      </w:rPr>
      <w:t>E-mail</w:t>
    </w:r>
    <w:r w:rsidR="00411867">
      <w:rPr>
        <w:rFonts w:ascii="Arial Narrow" w:hAnsi="Arial Narrow"/>
        <w:color w:val="999999"/>
        <w:sz w:val="18"/>
        <w:szCs w:val="18"/>
      </w:rPr>
      <w:t xml:space="preserve">.kotlekamna@email.cz </w:t>
    </w:r>
    <w:r w:rsidR="00411867" w:rsidRPr="00554795">
      <w:rPr>
        <w:rFonts w:ascii="Arial Narrow" w:hAnsi="Arial Narrow"/>
        <w:color w:val="999999"/>
        <w:sz w:val="18"/>
        <w:szCs w:val="18"/>
      </w:rPr>
      <w:t xml:space="preserve">                      </w:t>
    </w:r>
    <w:r w:rsidR="00411867">
      <w:rPr>
        <w:rFonts w:ascii="Arial Narrow" w:hAnsi="Arial Narrow"/>
        <w:color w:val="999999"/>
        <w:sz w:val="18"/>
        <w:szCs w:val="18"/>
      </w:rPr>
      <w:t xml:space="preserve">                              </w:t>
    </w:r>
  </w:p>
  <w:p w:rsidR="00411867" w:rsidRDefault="00411867" w:rsidP="00411867">
    <w:pPr>
      <w:pStyle w:val="Zpat"/>
      <w:pBdr>
        <w:top w:val="single" w:sz="4" w:space="1" w:color="808080"/>
      </w:pBdr>
      <w:rPr>
        <w:rFonts w:ascii="Arial Narrow" w:hAnsi="Arial Narrow"/>
        <w:color w:val="999999"/>
        <w:sz w:val="18"/>
        <w:szCs w:val="18"/>
      </w:rPr>
    </w:pPr>
    <w:r>
      <w:rPr>
        <w:rFonts w:ascii="Arial Narrow" w:hAnsi="Arial Narrow"/>
        <w:color w:val="999999"/>
        <w:sz w:val="18"/>
        <w:szCs w:val="18"/>
      </w:rPr>
      <w:t>716 00 Ostrava – Radvance</w:t>
    </w:r>
  </w:p>
  <w:p w:rsidR="004140E8" w:rsidRPr="00554795" w:rsidRDefault="00411867" w:rsidP="00D266F7">
    <w:pPr>
      <w:pStyle w:val="Zpat"/>
      <w:pBdr>
        <w:top w:val="single" w:sz="4" w:space="1" w:color="808080"/>
      </w:pBdr>
      <w:rPr>
        <w:rFonts w:ascii="Calibri" w:hAnsi="Calibri"/>
        <w:color w:val="999999"/>
        <w:sz w:val="18"/>
        <w:szCs w:val="18"/>
      </w:rPr>
    </w:pPr>
    <w:r w:rsidRPr="00554795">
      <w:rPr>
        <w:rFonts w:ascii="Arial Narrow" w:hAnsi="Arial Narrow"/>
        <w:color w:val="999999"/>
        <w:sz w:val="18"/>
        <w:szCs w:val="18"/>
      </w:rPr>
      <w:t>E-mail</w:t>
    </w:r>
    <w:r>
      <w:rPr>
        <w:rFonts w:ascii="Arial Narrow" w:hAnsi="Arial Narrow"/>
        <w:color w:val="999999"/>
        <w:sz w:val="18"/>
        <w:szCs w:val="18"/>
      </w:rPr>
      <w:t>. kotlekamna@email.cz</w:t>
    </w:r>
    <w:r w:rsidR="004140E8" w:rsidRPr="00554795">
      <w:rPr>
        <w:rFonts w:ascii="Arial Narrow" w:hAnsi="Arial Narrow"/>
        <w:color w:val="999999"/>
        <w:sz w:val="18"/>
        <w:szCs w:val="18"/>
      </w:rPr>
      <w:tab/>
    </w:r>
    <w:r w:rsidR="004140E8" w:rsidRPr="00554795">
      <w:rPr>
        <w:rFonts w:ascii="Calibri" w:hAnsi="Calibri"/>
        <w:color w:val="999999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1466" w:rsidRDefault="00A21466">
      <w:r>
        <w:separator/>
      </w:r>
    </w:p>
  </w:footnote>
  <w:footnote w:type="continuationSeparator" w:id="1">
    <w:p w:rsidR="00A21466" w:rsidRDefault="00A214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0E8" w:rsidRDefault="004140E8" w:rsidP="009F1C32">
    <w:pPr>
      <w:pStyle w:val="Zhlav"/>
      <w:spacing w:line="80" w:lineRule="atLeast"/>
      <w:rPr>
        <w:color w:val="B2B2B2"/>
      </w:rPr>
    </w:pPr>
    <w:r w:rsidRPr="00D266F7">
      <w:rPr>
        <w:color w:val="B2B2B2"/>
      </w:rPr>
      <w:t xml:space="preserve"> </w:t>
    </w:r>
  </w:p>
  <w:p w:rsidR="004140E8" w:rsidRPr="00FF2EAB" w:rsidRDefault="00694355" w:rsidP="003A0D89">
    <w:pPr>
      <w:pStyle w:val="Zhlav"/>
      <w:pBdr>
        <w:bottom w:val="single" w:sz="4" w:space="1" w:color="999999"/>
      </w:pBdr>
      <w:spacing w:line="80" w:lineRule="atLeast"/>
      <w:rPr>
        <w:rFonts w:ascii="Arial Narrow" w:hAnsi="Arial Narrow"/>
        <w:color w:val="999999"/>
      </w:rPr>
    </w:pPr>
    <w:r w:rsidRPr="00694355">
      <w:rPr>
        <w:rFonts w:ascii="Arial Narrow" w:hAnsi="Arial Narrow"/>
        <w:b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70.9pt;height:51.95pt">
          <v:imagedata r:id="rId1" o:title="Logo kotlekamna"/>
        </v:shape>
      </w:pict>
    </w:r>
    <w:r w:rsidR="004140E8" w:rsidRPr="00477EFC">
      <w:rPr>
        <w:color w:val="C0C0C0"/>
      </w:rPr>
      <w:t xml:space="preserve"> </w:t>
    </w:r>
    <w:r w:rsidR="004140E8" w:rsidRPr="00FF2EAB">
      <w:rPr>
        <w:rFonts w:ascii="Arial Narrow" w:hAnsi="Arial Narrow"/>
        <w:color w:val="999999"/>
        <w:sz w:val="18"/>
        <w:szCs w:val="18"/>
      </w:rPr>
      <w:t xml:space="preserve">                                                   </w:t>
    </w:r>
    <w:r w:rsidR="003A0D89">
      <w:rPr>
        <w:rFonts w:ascii="Arial Narrow" w:hAnsi="Arial Narrow"/>
        <w:color w:val="999999"/>
        <w:sz w:val="18"/>
        <w:szCs w:val="18"/>
      </w:rPr>
      <w:tab/>
    </w:r>
    <w:r w:rsidR="004140E8" w:rsidRPr="00FF2EAB">
      <w:rPr>
        <w:rFonts w:ascii="Arial Narrow" w:hAnsi="Arial Narrow"/>
        <w:color w:val="999999"/>
        <w:sz w:val="18"/>
        <w:szCs w:val="18"/>
      </w:rPr>
      <w:t xml:space="preserve">  </w:t>
    </w:r>
    <w:r w:rsidR="003A0D89" w:rsidRPr="003A0D89">
      <w:rPr>
        <w:rFonts w:ascii="Arial Narrow" w:hAnsi="Arial Narrow"/>
        <w:color w:val="999999"/>
        <w:sz w:val="32"/>
        <w:szCs w:val="32"/>
      </w:rPr>
      <w:t>Cenová nabídka</w:t>
    </w:r>
    <w:r w:rsidR="004140E8" w:rsidRPr="003A0D89">
      <w:rPr>
        <w:rFonts w:ascii="Arial Narrow" w:hAnsi="Arial Narrow"/>
        <w:color w:val="999999"/>
        <w:sz w:val="32"/>
        <w:szCs w:val="32"/>
      </w:rPr>
      <w:t xml:space="preserve">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0E375A"/>
    <w:lvl w:ilvl="0">
      <w:numFmt w:val="decimal"/>
      <w:lvlText w:val="*"/>
      <w:lvlJc w:val="left"/>
    </w:lvl>
  </w:abstractNum>
  <w:abstractNum w:abstractNumId="1">
    <w:nsid w:val="0E21371F"/>
    <w:multiLevelType w:val="multilevel"/>
    <w:tmpl w:val="43743CC0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10246BEE"/>
    <w:multiLevelType w:val="hybridMultilevel"/>
    <w:tmpl w:val="72C2DF00"/>
    <w:lvl w:ilvl="0" w:tplc="0405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1CD2509D"/>
    <w:multiLevelType w:val="hybridMultilevel"/>
    <w:tmpl w:val="B090F74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994F5B"/>
    <w:multiLevelType w:val="hybridMultilevel"/>
    <w:tmpl w:val="8D50E32A"/>
    <w:lvl w:ilvl="0" w:tplc="F41EB84A">
      <w:start w:val="1"/>
      <w:numFmt w:val="bullet"/>
      <w:lvlText w:val="-"/>
      <w:lvlJc w:val="left"/>
      <w:pPr>
        <w:tabs>
          <w:tab w:val="num" w:pos="1152"/>
        </w:tabs>
        <w:ind w:left="1152" w:hanging="360"/>
      </w:pPr>
      <w:rPr>
        <w:rFonts w:ascii="Arial Narrow" w:eastAsia="Times New Roman" w:hAnsi="Arial Narrow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5">
    <w:nsid w:val="259C0679"/>
    <w:multiLevelType w:val="multilevel"/>
    <w:tmpl w:val="55E6B61A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287E322A"/>
    <w:multiLevelType w:val="multilevel"/>
    <w:tmpl w:val="E5E66B9A"/>
    <w:lvl w:ilvl="0">
      <w:start w:val="6"/>
      <w:numFmt w:val="decimal"/>
      <w:lvlText w:val="%1"/>
      <w:legacy w:legacy="1" w:legacySpace="0" w:legacyIndent="0"/>
      <w:lvlJc w:val="left"/>
    </w:lvl>
    <w:lvl w:ilvl="1">
      <w:start w:val="3"/>
      <w:numFmt w:val="decimal"/>
      <w:lvlText w:val="%1.%2"/>
      <w:legacy w:legacy="1" w:legacySpace="0" w:legacyIndent="0"/>
      <w:lvlJc w:val="left"/>
      <w:rPr>
        <w:b/>
      </w:rPr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1440"/>
      <w:lvlJc w:val="left"/>
      <w:pPr>
        <w:ind w:left="1440" w:hanging="1440"/>
      </w:pPr>
    </w:lvl>
  </w:abstractNum>
  <w:abstractNum w:abstractNumId="7">
    <w:nsid w:val="2D8F7DBE"/>
    <w:multiLevelType w:val="multilevel"/>
    <w:tmpl w:val="2D92A3A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Arial Narrow" w:hAnsi="Arial Narrow" w:cs="ScriptC"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ascii="Arial Narrow" w:hAnsi="Arial Narrow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ascii="Arial Narrow" w:hAnsi="Arial Narrow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ascii="Arial Narrow" w:hAnsi="Arial Narrow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ascii="Arial Narrow" w:hAnsi="Arial Narrow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ascii="Arial Narrow" w:hAnsi="Arial Narrow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ascii="Arial Narrow" w:hAnsi="Arial Narrow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ascii="Arial Narrow" w:hAnsi="Arial Narrow" w:hint="default"/>
      </w:rPr>
    </w:lvl>
  </w:abstractNum>
  <w:abstractNum w:abstractNumId="8">
    <w:nsid w:val="305026D3"/>
    <w:multiLevelType w:val="hybridMultilevel"/>
    <w:tmpl w:val="BB52B1FE"/>
    <w:lvl w:ilvl="0" w:tplc="040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58413E5"/>
    <w:multiLevelType w:val="singleLevel"/>
    <w:tmpl w:val="57E203EE"/>
    <w:lvl w:ilvl="0">
      <w:start w:val="5"/>
      <w:numFmt w:val="bullet"/>
      <w:pStyle w:val="Odrka1"/>
      <w:lvlText w:val="-"/>
      <w:lvlJc w:val="left"/>
      <w:pPr>
        <w:tabs>
          <w:tab w:val="num" w:pos="964"/>
        </w:tabs>
        <w:ind w:left="964" w:hanging="397"/>
      </w:pPr>
      <w:rPr>
        <w:rFonts w:hint="default"/>
        <w:sz w:val="24"/>
      </w:rPr>
    </w:lvl>
  </w:abstractNum>
  <w:abstractNum w:abstractNumId="10">
    <w:nsid w:val="4849620A"/>
    <w:multiLevelType w:val="multilevel"/>
    <w:tmpl w:val="B7DE44E4"/>
    <w:lvl w:ilvl="0">
      <w:start w:val="1"/>
      <w:numFmt w:val="decimal"/>
      <w:pStyle w:val="slovn9"/>
      <w:lvlText w:val="10.%1"/>
      <w:lvlJc w:val="left"/>
      <w:pPr>
        <w:tabs>
          <w:tab w:val="num" w:pos="567"/>
        </w:tabs>
        <w:ind w:left="567" w:hanging="567"/>
      </w:pPr>
      <w:rPr>
        <w:rFonts w:ascii="Arial Narrow" w:hAnsi="Arial Narrow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8569B9"/>
    <w:multiLevelType w:val="multilevel"/>
    <w:tmpl w:val="AB6CF8E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48BB644F"/>
    <w:multiLevelType w:val="multilevel"/>
    <w:tmpl w:val="27B2488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>
    <w:nsid w:val="4E223352"/>
    <w:multiLevelType w:val="multilevel"/>
    <w:tmpl w:val="44C8289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571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5FFC1ABD"/>
    <w:multiLevelType w:val="multilevel"/>
    <w:tmpl w:val="9612CE2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6B7374E5"/>
    <w:multiLevelType w:val="multilevel"/>
    <w:tmpl w:val="1B1AFE5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6"/>
        </w:tabs>
        <w:ind w:left="42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852"/>
        </w:tabs>
        <w:ind w:left="8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18"/>
        </w:tabs>
        <w:ind w:left="9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10"/>
        </w:tabs>
        <w:ind w:left="14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76"/>
        </w:tabs>
        <w:ind w:left="147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2"/>
        </w:tabs>
        <w:ind w:left="19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68"/>
        </w:tabs>
        <w:ind w:left="1968" w:hanging="1440"/>
      </w:pPr>
      <w:rPr>
        <w:rFonts w:hint="default"/>
      </w:rPr>
    </w:lvl>
  </w:abstractNum>
  <w:abstractNum w:abstractNumId="16">
    <w:nsid w:val="6F931BF3"/>
    <w:multiLevelType w:val="hybridMultilevel"/>
    <w:tmpl w:val="BB52B1FE"/>
    <w:lvl w:ilvl="0" w:tplc="040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75BE4F98"/>
    <w:multiLevelType w:val="hybridMultilevel"/>
    <w:tmpl w:val="A3B831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68468D5"/>
    <w:multiLevelType w:val="hybridMultilevel"/>
    <w:tmpl w:val="BB52B1FE"/>
    <w:lvl w:ilvl="0" w:tplc="040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9"/>
  </w:num>
  <w:num w:numId="2">
    <w:abstractNumId w:val="0"/>
    <w:lvlOverride w:ilvl="0">
      <w:lvl w:ilvl="0">
        <w:start w:val="2"/>
        <w:numFmt w:val="bullet"/>
        <w:lvlText w:val="-"/>
        <w:legacy w:legacy="1" w:legacySpace="120" w:legacyIndent="495"/>
        <w:lvlJc w:val="left"/>
        <w:pPr>
          <w:ind w:left="1488" w:hanging="495"/>
        </w:pPr>
      </w:lvl>
    </w:lvlOverride>
  </w:num>
  <w:num w:numId="3">
    <w:abstractNumId w:val="6"/>
  </w:num>
  <w:num w:numId="4">
    <w:abstractNumId w:val="13"/>
  </w:num>
  <w:num w:numId="5">
    <w:abstractNumId w:val="4"/>
  </w:num>
  <w:num w:numId="6">
    <w:abstractNumId w:val="7"/>
  </w:num>
  <w:num w:numId="7">
    <w:abstractNumId w:val="15"/>
  </w:num>
  <w:num w:numId="8">
    <w:abstractNumId w:val="1"/>
  </w:num>
  <w:num w:numId="9">
    <w:abstractNumId w:val="5"/>
  </w:num>
  <w:num w:numId="10">
    <w:abstractNumId w:val="11"/>
  </w:num>
  <w:num w:numId="11">
    <w:abstractNumId w:val="10"/>
  </w:num>
  <w:num w:numId="12">
    <w:abstractNumId w:val="14"/>
  </w:num>
  <w:num w:numId="13">
    <w:abstractNumId w:val="12"/>
  </w:num>
  <w:num w:numId="14">
    <w:abstractNumId w:val="3"/>
  </w:num>
  <w:num w:numId="15">
    <w:abstractNumId w:val="2"/>
  </w:num>
  <w:num w:numId="16">
    <w:abstractNumId w:val="18"/>
  </w:num>
  <w:num w:numId="17">
    <w:abstractNumId w:val="17"/>
  </w:num>
  <w:num w:numId="18">
    <w:abstractNumId w:val="8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1C32"/>
    <w:rsid w:val="00003280"/>
    <w:rsid w:val="00011192"/>
    <w:rsid w:val="00016448"/>
    <w:rsid w:val="000272D2"/>
    <w:rsid w:val="00031478"/>
    <w:rsid w:val="00031BBC"/>
    <w:rsid w:val="000419AC"/>
    <w:rsid w:val="00053D38"/>
    <w:rsid w:val="00054436"/>
    <w:rsid w:val="00054C18"/>
    <w:rsid w:val="00057F97"/>
    <w:rsid w:val="000634F7"/>
    <w:rsid w:val="00072B08"/>
    <w:rsid w:val="000733E0"/>
    <w:rsid w:val="00082943"/>
    <w:rsid w:val="0008614D"/>
    <w:rsid w:val="00087266"/>
    <w:rsid w:val="000971F9"/>
    <w:rsid w:val="000B4715"/>
    <w:rsid w:val="000B6327"/>
    <w:rsid w:val="000D09F4"/>
    <w:rsid w:val="000D1D2F"/>
    <w:rsid w:val="000D326B"/>
    <w:rsid w:val="000D54DF"/>
    <w:rsid w:val="000E1624"/>
    <w:rsid w:val="000F2515"/>
    <w:rsid w:val="00100FE3"/>
    <w:rsid w:val="00101221"/>
    <w:rsid w:val="00101905"/>
    <w:rsid w:val="00103F0D"/>
    <w:rsid w:val="00106913"/>
    <w:rsid w:val="00120535"/>
    <w:rsid w:val="00124F51"/>
    <w:rsid w:val="00131AC0"/>
    <w:rsid w:val="00132633"/>
    <w:rsid w:val="001358B0"/>
    <w:rsid w:val="0014514B"/>
    <w:rsid w:val="00146496"/>
    <w:rsid w:val="00146F3A"/>
    <w:rsid w:val="00151DEC"/>
    <w:rsid w:val="00152E33"/>
    <w:rsid w:val="0016147D"/>
    <w:rsid w:val="001662AC"/>
    <w:rsid w:val="00167CD6"/>
    <w:rsid w:val="00170C3E"/>
    <w:rsid w:val="00192A7A"/>
    <w:rsid w:val="00194F1F"/>
    <w:rsid w:val="001A7159"/>
    <w:rsid w:val="001B3201"/>
    <w:rsid w:val="001B3F6E"/>
    <w:rsid w:val="001C77CD"/>
    <w:rsid w:val="001D1FEF"/>
    <w:rsid w:val="001D50A2"/>
    <w:rsid w:val="001E0B81"/>
    <w:rsid w:val="001E5D66"/>
    <w:rsid w:val="001E6C42"/>
    <w:rsid w:val="00212AE9"/>
    <w:rsid w:val="0021477C"/>
    <w:rsid w:val="002207F5"/>
    <w:rsid w:val="00221A5D"/>
    <w:rsid w:val="00226243"/>
    <w:rsid w:val="00244F6E"/>
    <w:rsid w:val="0024705A"/>
    <w:rsid w:val="00251313"/>
    <w:rsid w:val="00251AF2"/>
    <w:rsid w:val="00257ACC"/>
    <w:rsid w:val="00261336"/>
    <w:rsid w:val="002676F3"/>
    <w:rsid w:val="00271422"/>
    <w:rsid w:val="00282A50"/>
    <w:rsid w:val="00284C63"/>
    <w:rsid w:val="00292AC8"/>
    <w:rsid w:val="002D0068"/>
    <w:rsid w:val="002D43F6"/>
    <w:rsid w:val="002E75D5"/>
    <w:rsid w:val="002F2D67"/>
    <w:rsid w:val="00310E76"/>
    <w:rsid w:val="003119CC"/>
    <w:rsid w:val="00313EC1"/>
    <w:rsid w:val="00315A77"/>
    <w:rsid w:val="003164DB"/>
    <w:rsid w:val="0033025F"/>
    <w:rsid w:val="00336F86"/>
    <w:rsid w:val="003402B6"/>
    <w:rsid w:val="00357295"/>
    <w:rsid w:val="00360335"/>
    <w:rsid w:val="003667A6"/>
    <w:rsid w:val="00374D64"/>
    <w:rsid w:val="00383752"/>
    <w:rsid w:val="003913CB"/>
    <w:rsid w:val="00394033"/>
    <w:rsid w:val="00396669"/>
    <w:rsid w:val="0039688E"/>
    <w:rsid w:val="00397D29"/>
    <w:rsid w:val="003A0D89"/>
    <w:rsid w:val="003A7B30"/>
    <w:rsid w:val="003B6A7B"/>
    <w:rsid w:val="003F471D"/>
    <w:rsid w:val="003F6B38"/>
    <w:rsid w:val="00402C3F"/>
    <w:rsid w:val="00411867"/>
    <w:rsid w:val="004128F8"/>
    <w:rsid w:val="00413AAB"/>
    <w:rsid w:val="004140E8"/>
    <w:rsid w:val="004144BA"/>
    <w:rsid w:val="00426EF0"/>
    <w:rsid w:val="004271B6"/>
    <w:rsid w:val="004331C4"/>
    <w:rsid w:val="0044158F"/>
    <w:rsid w:val="004416BE"/>
    <w:rsid w:val="00461739"/>
    <w:rsid w:val="00461D23"/>
    <w:rsid w:val="004621C8"/>
    <w:rsid w:val="00462390"/>
    <w:rsid w:val="0047263E"/>
    <w:rsid w:val="004728AD"/>
    <w:rsid w:val="00472FA3"/>
    <w:rsid w:val="004777BF"/>
    <w:rsid w:val="00477EFC"/>
    <w:rsid w:val="004821FB"/>
    <w:rsid w:val="004925FF"/>
    <w:rsid w:val="004954BE"/>
    <w:rsid w:val="004A0151"/>
    <w:rsid w:val="004A0C13"/>
    <w:rsid w:val="004A28E7"/>
    <w:rsid w:val="004A73FB"/>
    <w:rsid w:val="004B2C4D"/>
    <w:rsid w:val="004C342C"/>
    <w:rsid w:val="004C60EB"/>
    <w:rsid w:val="004D079B"/>
    <w:rsid w:val="004D1428"/>
    <w:rsid w:val="004D4408"/>
    <w:rsid w:val="004D44CA"/>
    <w:rsid w:val="004E27AC"/>
    <w:rsid w:val="004F03C6"/>
    <w:rsid w:val="004F2F36"/>
    <w:rsid w:val="00504A68"/>
    <w:rsid w:val="00514E3C"/>
    <w:rsid w:val="00515F06"/>
    <w:rsid w:val="00517AB1"/>
    <w:rsid w:val="00530D59"/>
    <w:rsid w:val="00542998"/>
    <w:rsid w:val="00551375"/>
    <w:rsid w:val="00554795"/>
    <w:rsid w:val="0056696B"/>
    <w:rsid w:val="00567AC6"/>
    <w:rsid w:val="00567D40"/>
    <w:rsid w:val="005759DE"/>
    <w:rsid w:val="00576EAD"/>
    <w:rsid w:val="00580902"/>
    <w:rsid w:val="00590C44"/>
    <w:rsid w:val="00592BDD"/>
    <w:rsid w:val="005A5B59"/>
    <w:rsid w:val="005B36B9"/>
    <w:rsid w:val="005D4913"/>
    <w:rsid w:val="005E08B6"/>
    <w:rsid w:val="005F2B2B"/>
    <w:rsid w:val="005F7143"/>
    <w:rsid w:val="005F7275"/>
    <w:rsid w:val="005F7ABA"/>
    <w:rsid w:val="00617E9D"/>
    <w:rsid w:val="00627C85"/>
    <w:rsid w:val="0066443F"/>
    <w:rsid w:val="00666562"/>
    <w:rsid w:val="00671910"/>
    <w:rsid w:val="00673F9B"/>
    <w:rsid w:val="0068338F"/>
    <w:rsid w:val="00685F7C"/>
    <w:rsid w:val="00686E43"/>
    <w:rsid w:val="00694355"/>
    <w:rsid w:val="00696627"/>
    <w:rsid w:val="006A2843"/>
    <w:rsid w:val="006B107B"/>
    <w:rsid w:val="006B1713"/>
    <w:rsid w:val="006B3807"/>
    <w:rsid w:val="006C5450"/>
    <w:rsid w:val="006D54A2"/>
    <w:rsid w:val="006E2A39"/>
    <w:rsid w:val="006E74F0"/>
    <w:rsid w:val="006F2D64"/>
    <w:rsid w:val="006F7925"/>
    <w:rsid w:val="007157FE"/>
    <w:rsid w:val="007249D7"/>
    <w:rsid w:val="00731483"/>
    <w:rsid w:val="00755554"/>
    <w:rsid w:val="00755ED8"/>
    <w:rsid w:val="00765A57"/>
    <w:rsid w:val="007704E6"/>
    <w:rsid w:val="007803DE"/>
    <w:rsid w:val="007810D9"/>
    <w:rsid w:val="007906AB"/>
    <w:rsid w:val="007B19F4"/>
    <w:rsid w:val="007B2B43"/>
    <w:rsid w:val="007D50F7"/>
    <w:rsid w:val="007E0064"/>
    <w:rsid w:val="007E2EE8"/>
    <w:rsid w:val="007E3B69"/>
    <w:rsid w:val="007F1364"/>
    <w:rsid w:val="007F3951"/>
    <w:rsid w:val="007F64A9"/>
    <w:rsid w:val="007F7A28"/>
    <w:rsid w:val="0080082E"/>
    <w:rsid w:val="008055D9"/>
    <w:rsid w:val="00807DDB"/>
    <w:rsid w:val="00820D5B"/>
    <w:rsid w:val="00830991"/>
    <w:rsid w:val="00832D6B"/>
    <w:rsid w:val="00833D1F"/>
    <w:rsid w:val="0085298A"/>
    <w:rsid w:val="00863A91"/>
    <w:rsid w:val="00874458"/>
    <w:rsid w:val="008756E2"/>
    <w:rsid w:val="008759C4"/>
    <w:rsid w:val="008A0675"/>
    <w:rsid w:val="008A149E"/>
    <w:rsid w:val="008A3403"/>
    <w:rsid w:val="008B7EC8"/>
    <w:rsid w:val="008C5300"/>
    <w:rsid w:val="008D30DB"/>
    <w:rsid w:val="008E61F8"/>
    <w:rsid w:val="008F3D88"/>
    <w:rsid w:val="00900F4E"/>
    <w:rsid w:val="00913B96"/>
    <w:rsid w:val="00917DEB"/>
    <w:rsid w:val="009401D7"/>
    <w:rsid w:val="0094400B"/>
    <w:rsid w:val="009550EA"/>
    <w:rsid w:val="009551D4"/>
    <w:rsid w:val="00976D6D"/>
    <w:rsid w:val="00982921"/>
    <w:rsid w:val="00983571"/>
    <w:rsid w:val="009867AC"/>
    <w:rsid w:val="009A067C"/>
    <w:rsid w:val="009A3FF2"/>
    <w:rsid w:val="009A471D"/>
    <w:rsid w:val="009B7B23"/>
    <w:rsid w:val="009C2196"/>
    <w:rsid w:val="009C3702"/>
    <w:rsid w:val="009D064C"/>
    <w:rsid w:val="009D35B0"/>
    <w:rsid w:val="009D57BB"/>
    <w:rsid w:val="009D7E5D"/>
    <w:rsid w:val="009F176F"/>
    <w:rsid w:val="009F1C32"/>
    <w:rsid w:val="00A00C7F"/>
    <w:rsid w:val="00A02924"/>
    <w:rsid w:val="00A12ABB"/>
    <w:rsid w:val="00A21466"/>
    <w:rsid w:val="00A34F3F"/>
    <w:rsid w:val="00A42C5D"/>
    <w:rsid w:val="00A56B7F"/>
    <w:rsid w:val="00A64110"/>
    <w:rsid w:val="00A663C6"/>
    <w:rsid w:val="00A839B1"/>
    <w:rsid w:val="00A918C1"/>
    <w:rsid w:val="00AA2A9F"/>
    <w:rsid w:val="00AB158A"/>
    <w:rsid w:val="00AB3F0B"/>
    <w:rsid w:val="00AC6132"/>
    <w:rsid w:val="00AC6B5B"/>
    <w:rsid w:val="00AE5220"/>
    <w:rsid w:val="00AE7311"/>
    <w:rsid w:val="00B10522"/>
    <w:rsid w:val="00B215DD"/>
    <w:rsid w:val="00B40354"/>
    <w:rsid w:val="00B407AF"/>
    <w:rsid w:val="00B446C3"/>
    <w:rsid w:val="00B57A0D"/>
    <w:rsid w:val="00B61641"/>
    <w:rsid w:val="00B63EF6"/>
    <w:rsid w:val="00B712B3"/>
    <w:rsid w:val="00B717CB"/>
    <w:rsid w:val="00B751E2"/>
    <w:rsid w:val="00B77369"/>
    <w:rsid w:val="00B779FC"/>
    <w:rsid w:val="00B813F5"/>
    <w:rsid w:val="00B82B0E"/>
    <w:rsid w:val="00B84BD1"/>
    <w:rsid w:val="00B861ED"/>
    <w:rsid w:val="00B931F7"/>
    <w:rsid w:val="00B97948"/>
    <w:rsid w:val="00BA3E74"/>
    <w:rsid w:val="00BB0DBC"/>
    <w:rsid w:val="00BB586D"/>
    <w:rsid w:val="00BD4181"/>
    <w:rsid w:val="00BD4BD8"/>
    <w:rsid w:val="00BD61C6"/>
    <w:rsid w:val="00BE0F49"/>
    <w:rsid w:val="00BF2113"/>
    <w:rsid w:val="00BF41CC"/>
    <w:rsid w:val="00BF7652"/>
    <w:rsid w:val="00C018BE"/>
    <w:rsid w:val="00C028A6"/>
    <w:rsid w:val="00C05313"/>
    <w:rsid w:val="00C07D6A"/>
    <w:rsid w:val="00C11388"/>
    <w:rsid w:val="00C11C3E"/>
    <w:rsid w:val="00C271A8"/>
    <w:rsid w:val="00C30AEB"/>
    <w:rsid w:val="00C35271"/>
    <w:rsid w:val="00C35F77"/>
    <w:rsid w:val="00C41444"/>
    <w:rsid w:val="00C41944"/>
    <w:rsid w:val="00C42323"/>
    <w:rsid w:val="00C4598B"/>
    <w:rsid w:val="00C73283"/>
    <w:rsid w:val="00C77D10"/>
    <w:rsid w:val="00C82AC7"/>
    <w:rsid w:val="00C838BE"/>
    <w:rsid w:val="00C871DC"/>
    <w:rsid w:val="00C87F5C"/>
    <w:rsid w:val="00C955BC"/>
    <w:rsid w:val="00C95A1E"/>
    <w:rsid w:val="00CA1FD3"/>
    <w:rsid w:val="00CA3DDF"/>
    <w:rsid w:val="00CC56E0"/>
    <w:rsid w:val="00CD43BE"/>
    <w:rsid w:val="00CE771C"/>
    <w:rsid w:val="00CF262D"/>
    <w:rsid w:val="00D23DD0"/>
    <w:rsid w:val="00D266F7"/>
    <w:rsid w:val="00D27245"/>
    <w:rsid w:val="00D64EA8"/>
    <w:rsid w:val="00D6527D"/>
    <w:rsid w:val="00D66538"/>
    <w:rsid w:val="00D77A4E"/>
    <w:rsid w:val="00D81389"/>
    <w:rsid w:val="00D84B5E"/>
    <w:rsid w:val="00D95ED2"/>
    <w:rsid w:val="00DA5AD9"/>
    <w:rsid w:val="00DC7B07"/>
    <w:rsid w:val="00DD3819"/>
    <w:rsid w:val="00DD3FD9"/>
    <w:rsid w:val="00DE15F7"/>
    <w:rsid w:val="00DF2D92"/>
    <w:rsid w:val="00DF3806"/>
    <w:rsid w:val="00DF5421"/>
    <w:rsid w:val="00E02DCF"/>
    <w:rsid w:val="00E101CC"/>
    <w:rsid w:val="00E10996"/>
    <w:rsid w:val="00E14BB5"/>
    <w:rsid w:val="00E1645C"/>
    <w:rsid w:val="00E1677B"/>
    <w:rsid w:val="00E2733A"/>
    <w:rsid w:val="00E27CF8"/>
    <w:rsid w:val="00E315F6"/>
    <w:rsid w:val="00E46094"/>
    <w:rsid w:val="00E46526"/>
    <w:rsid w:val="00E53DB8"/>
    <w:rsid w:val="00E578C6"/>
    <w:rsid w:val="00E65060"/>
    <w:rsid w:val="00E6515C"/>
    <w:rsid w:val="00E670AC"/>
    <w:rsid w:val="00E7308A"/>
    <w:rsid w:val="00E82A3E"/>
    <w:rsid w:val="00E92E15"/>
    <w:rsid w:val="00E950F2"/>
    <w:rsid w:val="00EA00CC"/>
    <w:rsid w:val="00EB09D9"/>
    <w:rsid w:val="00EB7027"/>
    <w:rsid w:val="00ED7CBE"/>
    <w:rsid w:val="00EE3179"/>
    <w:rsid w:val="00EE79F6"/>
    <w:rsid w:val="00F12206"/>
    <w:rsid w:val="00F17014"/>
    <w:rsid w:val="00F26ABF"/>
    <w:rsid w:val="00F46F5F"/>
    <w:rsid w:val="00F51EA7"/>
    <w:rsid w:val="00F57C40"/>
    <w:rsid w:val="00F60805"/>
    <w:rsid w:val="00F758A9"/>
    <w:rsid w:val="00FB23A4"/>
    <w:rsid w:val="00FB6770"/>
    <w:rsid w:val="00FF2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C60E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F1C3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F1C32"/>
    <w:pPr>
      <w:tabs>
        <w:tab w:val="center" w:pos="4536"/>
        <w:tab w:val="right" w:pos="9072"/>
      </w:tabs>
    </w:pPr>
  </w:style>
  <w:style w:type="paragraph" w:customStyle="1" w:styleId="Zkladntext21">
    <w:name w:val="Základní text 21"/>
    <w:basedOn w:val="Normln"/>
    <w:uiPriority w:val="99"/>
    <w:rsid w:val="009550EA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paragraph" w:customStyle="1" w:styleId="Odrka1">
    <w:name w:val="Odrážka 1"/>
    <w:basedOn w:val="Normln"/>
    <w:rsid w:val="00A00C7F"/>
    <w:pPr>
      <w:widowControl w:val="0"/>
      <w:numPr>
        <w:numId w:val="1"/>
      </w:numPr>
    </w:pPr>
    <w:rPr>
      <w:rFonts w:ascii="Arial Narrow" w:hAnsi="Arial Narrow"/>
      <w:snapToGrid w:val="0"/>
      <w:sz w:val="20"/>
      <w:szCs w:val="20"/>
    </w:rPr>
  </w:style>
  <w:style w:type="character" w:styleId="Hypertextovodkaz">
    <w:name w:val="Hyperlink"/>
    <w:basedOn w:val="Standardnpsmoodstavce"/>
    <w:rsid w:val="00A00C7F"/>
    <w:rPr>
      <w:color w:val="0000FF"/>
      <w:u w:val="single"/>
    </w:rPr>
  </w:style>
  <w:style w:type="paragraph" w:customStyle="1" w:styleId="slovn9">
    <w:name w:val="Číslování 9"/>
    <w:basedOn w:val="Normln"/>
    <w:rsid w:val="00A00C7F"/>
    <w:pPr>
      <w:widowControl w:val="0"/>
      <w:numPr>
        <w:numId w:val="11"/>
      </w:numPr>
      <w:spacing w:before="120" w:after="120"/>
      <w:jc w:val="both"/>
    </w:pPr>
    <w:rPr>
      <w:rFonts w:ascii="Arial Narrow" w:hAnsi="Arial Narrow"/>
      <w:snapToGrid w:val="0"/>
      <w:sz w:val="20"/>
      <w:szCs w:val="20"/>
    </w:rPr>
  </w:style>
  <w:style w:type="character" w:styleId="slostrnky">
    <w:name w:val="page number"/>
    <w:basedOn w:val="Standardnpsmoodstavce"/>
    <w:rsid w:val="00554795"/>
  </w:style>
  <w:style w:type="paragraph" w:customStyle="1" w:styleId="Zkladntext22">
    <w:name w:val="Základní text 22"/>
    <w:basedOn w:val="Normln"/>
    <w:rsid w:val="00E1645C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paragraph" w:customStyle="1" w:styleId="Zkladntext23">
    <w:name w:val="Základní text 23"/>
    <w:basedOn w:val="Normln"/>
    <w:rsid w:val="000D326B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387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                                             Cenová nabídka</vt:lpstr>
    </vt:vector>
  </TitlesOfParts>
  <Company/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Cenová nabídka</dc:title>
  <dc:subject/>
  <dc:creator>Markéta Schmuckerová</dc:creator>
  <cp:keywords/>
  <dc:description/>
  <cp:lastModifiedBy>admin</cp:lastModifiedBy>
  <cp:revision>4</cp:revision>
  <cp:lastPrinted>2011-09-05T14:15:00Z</cp:lastPrinted>
  <dcterms:created xsi:type="dcterms:W3CDTF">2016-01-07T15:19:00Z</dcterms:created>
  <dcterms:modified xsi:type="dcterms:W3CDTF">2016-01-11T09:55:00Z</dcterms:modified>
</cp:coreProperties>
</file>